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EDD" w:rsidRPr="0041715D" w:rsidRDefault="00877EDD" w:rsidP="0041715D">
      <w:pPr>
        <w:rPr>
          <w:b/>
        </w:rPr>
      </w:pPr>
      <w:r w:rsidRPr="0041715D">
        <w:rPr>
          <w:b/>
        </w:rPr>
        <w:t>UNIT I</w:t>
      </w:r>
    </w:p>
    <w:p w:rsidR="00A337B3" w:rsidRPr="0041715D" w:rsidRDefault="00A337B3" w:rsidP="0041715D">
      <w:r w:rsidRPr="0041715D">
        <w:t xml:space="preserve">Introduction: Definition of Distributed Systems, Goals: Connecting Users and Resources, Transparency, Openness, Scalability, Hardware Concepts: Multiprocessors, Homogeneous Multicomputer systems, Heterogeneous Multicomputer systems, Software Concepts: Distributed Operating Systems, Network Operating Systems, Middleware, The client-server model: Clients and Servers, Application Layering, Client-Server Architectures. </w:t>
      </w:r>
    </w:p>
    <w:p w:rsidR="00A337B3" w:rsidRPr="0041715D" w:rsidRDefault="00A337B3" w:rsidP="0041715D"/>
    <w:p w:rsidR="00292A72" w:rsidRPr="0041715D" w:rsidRDefault="00292A72" w:rsidP="0041715D">
      <w:pPr>
        <w:rPr>
          <w:b/>
        </w:rPr>
      </w:pPr>
      <w:r w:rsidRPr="0041715D">
        <w:rPr>
          <w:b/>
        </w:rPr>
        <w:t>UNIT II</w:t>
      </w:r>
    </w:p>
    <w:p w:rsidR="00D33D1C" w:rsidRPr="0041715D" w:rsidRDefault="00D33D1C" w:rsidP="0041715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1715D">
        <w:rPr>
          <w:rFonts w:ascii="Times New Roman" w:hAnsi="Times New Roman" w:cs="Times New Roman"/>
          <w:sz w:val="24"/>
          <w:szCs w:val="24"/>
        </w:rPr>
        <w:t xml:space="preserve">Communication: Layered Protocols, Lower-Level Protocols, Transport Protocols, Higher-Level Protocols, Remote Procedure Call: Basic RPC Operation, Parameter Passing. Extended RPC Models, Remote Object </w:t>
      </w:r>
    </w:p>
    <w:p w:rsidR="00D33D1C" w:rsidRPr="0041715D" w:rsidRDefault="00D33D1C" w:rsidP="0041715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1715D">
        <w:rPr>
          <w:rFonts w:ascii="Times New Roman" w:hAnsi="Times New Roman" w:cs="Times New Roman"/>
          <w:sz w:val="24"/>
          <w:szCs w:val="24"/>
        </w:rPr>
        <w:t xml:space="preserve">Invocation: Distributed Objects, Binding a Client to an Object; Static verses Dynamic Remote Method Invocations, Parameter Passing, Message Oriented. Communication: Persistence and synchronicity in Communication, Message Oriented Transient Communication, and Message-Oriented’ Persistent Communication, Stream Oriented Communication: Support for Continuous Media, Streams and Quality of Service, Stream Synchronization. </w:t>
      </w:r>
    </w:p>
    <w:p w:rsidR="00E53C55" w:rsidRPr="0041715D" w:rsidRDefault="00E53C55" w:rsidP="0041715D"/>
    <w:p w:rsidR="00024EF3" w:rsidRPr="0041715D" w:rsidRDefault="00024EF3" w:rsidP="0041715D">
      <w:r w:rsidRPr="0041715D">
        <w:rPr>
          <w:b/>
        </w:rPr>
        <w:t>UNIT III</w:t>
      </w:r>
    </w:p>
    <w:p w:rsidR="00E9190D" w:rsidRPr="0041715D" w:rsidRDefault="00E9190D" w:rsidP="0041715D">
      <w:r w:rsidRPr="0041715D">
        <w:rPr>
          <w:b/>
        </w:rPr>
        <w:t>PROCESS:</w:t>
      </w:r>
      <w:r w:rsidRPr="0041715D">
        <w:t xml:space="preserve"> Threads: Introduction to Threads, Threads in Distributed Systems, Clients: user Interfaces, Client-Side Software for Distribution Transparency, Servers: General Design Issues, Object Servers, Software Agents: Software Agents in Distributed Systems, Agent Technology, Naming: Naming Entities: Names, Identifiers, and Address, Name Resolution, The Implementation of a Name System, Locating Mobile Entities: Naming verses Locating Entities, Simple Solutions, Home-Based Approaches, Hierarchical Approaches.</w:t>
      </w:r>
    </w:p>
    <w:p w:rsidR="00877EDD" w:rsidRPr="0041715D" w:rsidRDefault="00877EDD" w:rsidP="0041715D"/>
    <w:p w:rsidR="00024EF3" w:rsidRPr="0041715D" w:rsidRDefault="00024EF3" w:rsidP="0041715D">
      <w:pPr>
        <w:rPr>
          <w:b/>
        </w:rPr>
      </w:pPr>
      <w:r w:rsidRPr="0041715D">
        <w:rPr>
          <w:b/>
        </w:rPr>
        <w:t>UNIT IV</w:t>
      </w:r>
    </w:p>
    <w:p w:rsidR="003A185D" w:rsidRPr="0041715D" w:rsidRDefault="003A185D" w:rsidP="0041715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1715D">
        <w:rPr>
          <w:rFonts w:ascii="Times New Roman" w:hAnsi="Times New Roman" w:cs="Times New Roman"/>
          <w:b/>
          <w:sz w:val="24"/>
          <w:szCs w:val="24"/>
        </w:rPr>
        <w:t>Distributed Object based Systems:</w:t>
      </w:r>
      <w:r w:rsidRPr="0041715D">
        <w:rPr>
          <w:rFonts w:ascii="Times New Roman" w:hAnsi="Times New Roman" w:cs="Times New Roman"/>
          <w:sz w:val="24"/>
          <w:szCs w:val="24"/>
        </w:rPr>
        <w:t xml:space="preserve"> CORBA: Overview of CORBA, Communication, Processes, Naming, Synchronization, Caching and Replication, Fault Tolerance, Security, Distributed COM: Overview of DCOM, Communication, Processes, Naming, Synchronization, Replication, Fault Tolerance, Security, GLOBE: Overview of GLOBE, Communication, Process, Naming, Synchronization, Replication, Fault Tolerance, Security, Comparison of CORBA, DCOM, and Globe: Philosophy, Communication, Processes, Naming, Synchronization, Caching and Replication, Fault Tolerance, Security.</w:t>
      </w:r>
    </w:p>
    <w:p w:rsidR="00024EF3" w:rsidRPr="0041715D" w:rsidRDefault="00024EF3" w:rsidP="0041715D">
      <w:pPr>
        <w:rPr>
          <w:b/>
        </w:rPr>
      </w:pPr>
    </w:p>
    <w:p w:rsidR="00024EF3" w:rsidRPr="0041715D" w:rsidRDefault="00024EF3" w:rsidP="0041715D">
      <w:r w:rsidRPr="0041715D">
        <w:rPr>
          <w:b/>
        </w:rPr>
        <w:t>UNIT V</w:t>
      </w:r>
    </w:p>
    <w:p w:rsidR="00B01B69" w:rsidRPr="0041715D" w:rsidRDefault="00B01B69" w:rsidP="0041715D">
      <w:pPr>
        <w:autoSpaceDE w:val="0"/>
        <w:autoSpaceDN w:val="0"/>
        <w:adjustRightInd w:val="0"/>
        <w:rPr>
          <w:color w:val="231F20"/>
        </w:rPr>
      </w:pPr>
      <w:proofErr w:type="gramStart"/>
      <w:r w:rsidRPr="0041715D">
        <w:rPr>
          <w:b/>
          <w:color w:val="231F20"/>
        </w:rPr>
        <w:t>Distributed Multimedia Systems:</w:t>
      </w:r>
      <w:r w:rsidRPr="0041715D">
        <w:rPr>
          <w:color w:val="231F20"/>
        </w:rPr>
        <w:t xml:space="preserve"> Introduction and Characteristics of Multimedia Data.</w:t>
      </w:r>
      <w:proofErr w:type="gramEnd"/>
      <w:r w:rsidRPr="0041715D">
        <w:rPr>
          <w:color w:val="231F20"/>
        </w:rPr>
        <w:t xml:space="preserve"> </w:t>
      </w:r>
    </w:p>
    <w:p w:rsidR="00B01B69" w:rsidRPr="0041715D" w:rsidRDefault="00B01B69" w:rsidP="0041715D">
      <w:pPr>
        <w:autoSpaceDE w:val="0"/>
        <w:autoSpaceDN w:val="0"/>
        <w:adjustRightInd w:val="0"/>
        <w:rPr>
          <w:color w:val="231F20"/>
        </w:rPr>
      </w:pPr>
      <w:r w:rsidRPr="0041715D">
        <w:rPr>
          <w:color w:val="231F20"/>
        </w:rPr>
        <w:t xml:space="preserve">Quality of Service Management: Quality of Service negotiation, Admission Control. </w:t>
      </w:r>
    </w:p>
    <w:p w:rsidR="00B01B69" w:rsidRPr="0041715D" w:rsidRDefault="00B01B69" w:rsidP="0041715D">
      <w:pPr>
        <w:autoSpaceDE w:val="0"/>
        <w:autoSpaceDN w:val="0"/>
        <w:adjustRightInd w:val="0"/>
        <w:rPr>
          <w:color w:val="231F20"/>
        </w:rPr>
      </w:pPr>
      <w:r w:rsidRPr="0041715D">
        <w:rPr>
          <w:color w:val="231F20"/>
        </w:rPr>
        <w:t>Resource Management: Resource Scheduling.</w:t>
      </w:r>
    </w:p>
    <w:p w:rsidR="00423F8D" w:rsidRPr="0041715D" w:rsidRDefault="00423F8D" w:rsidP="0041715D">
      <w:pPr>
        <w:tabs>
          <w:tab w:val="left" w:pos="6120"/>
        </w:tabs>
        <w:rPr>
          <w:lang w:val="pt-BR"/>
        </w:rPr>
      </w:pPr>
    </w:p>
    <w:p w:rsidR="003969C4" w:rsidRPr="0041715D" w:rsidRDefault="003969C4" w:rsidP="0041715D">
      <w:pPr>
        <w:tabs>
          <w:tab w:val="left" w:pos="6120"/>
        </w:tabs>
        <w:rPr>
          <w:lang w:val="pt-BR"/>
        </w:rPr>
      </w:pPr>
    </w:p>
    <w:p w:rsidR="003969C4" w:rsidRPr="0041715D" w:rsidRDefault="003969C4" w:rsidP="0041715D">
      <w:pPr>
        <w:tabs>
          <w:tab w:val="left" w:pos="6120"/>
        </w:tabs>
        <w:rPr>
          <w:lang w:val="pt-BR"/>
        </w:rPr>
      </w:pPr>
    </w:p>
    <w:p w:rsidR="005D1F58" w:rsidRPr="0041715D" w:rsidRDefault="00423F8D" w:rsidP="0041715D">
      <w:pPr>
        <w:spacing w:after="200"/>
        <w:rPr>
          <w:b/>
          <w:lang w:val="pt-BR"/>
        </w:rPr>
      </w:pPr>
      <w:r w:rsidRPr="0041715D">
        <w:rPr>
          <w:b/>
          <w:lang w:val="pt-BR"/>
        </w:rPr>
        <w:t>Suggessted Readings:</w:t>
      </w:r>
    </w:p>
    <w:p w:rsidR="005D1F58" w:rsidRPr="0041715D" w:rsidRDefault="004C101E" w:rsidP="0041715D">
      <w:pPr>
        <w:tabs>
          <w:tab w:val="left" w:pos="6120"/>
        </w:tabs>
        <w:rPr>
          <w:b/>
          <w:lang w:val="pt-BR"/>
        </w:rPr>
      </w:pPr>
      <w:r w:rsidRPr="0041715D">
        <w:rPr>
          <w:rFonts w:eastAsiaTheme="minorHAnsi"/>
          <w:color w:val="231F20"/>
        </w:rPr>
        <w:t>1</w:t>
      </w:r>
      <w:r w:rsidR="004B40E9" w:rsidRPr="0041715D">
        <w:rPr>
          <w:rFonts w:eastAsiaTheme="minorHAnsi"/>
          <w:color w:val="231F20"/>
        </w:rPr>
        <w:t>.</w:t>
      </w:r>
      <w:r w:rsidRPr="0041715D">
        <w:rPr>
          <w:rFonts w:eastAsiaTheme="minorHAnsi"/>
          <w:color w:val="231F20"/>
        </w:rPr>
        <w:t xml:space="preserve"> Andrew S. </w:t>
      </w:r>
      <w:proofErr w:type="spellStart"/>
      <w:r w:rsidRPr="0041715D">
        <w:rPr>
          <w:rFonts w:eastAsiaTheme="minorHAnsi"/>
          <w:color w:val="231F20"/>
        </w:rPr>
        <w:t>Tanenbaum</w:t>
      </w:r>
      <w:proofErr w:type="spellEnd"/>
      <w:r w:rsidRPr="0041715D">
        <w:rPr>
          <w:rFonts w:eastAsiaTheme="minorHAnsi"/>
          <w:color w:val="231F20"/>
        </w:rPr>
        <w:t xml:space="preserve"> and Van Steen “Distributed Systems</w:t>
      </w:r>
      <w:r w:rsidR="00785F40" w:rsidRPr="0041715D">
        <w:rPr>
          <w:rFonts w:eastAsiaTheme="minorHAnsi"/>
          <w:color w:val="231F20"/>
        </w:rPr>
        <w:t xml:space="preserve">”. </w:t>
      </w:r>
      <w:proofErr w:type="gramStart"/>
      <w:r w:rsidRPr="0041715D">
        <w:rPr>
          <w:rFonts w:eastAsiaTheme="minorHAnsi"/>
          <w:color w:val="231F20"/>
        </w:rPr>
        <w:t>PHI, 2nd Edition.</w:t>
      </w:r>
      <w:proofErr w:type="gramEnd"/>
    </w:p>
    <w:p w:rsidR="00423F8D" w:rsidRPr="0041715D" w:rsidRDefault="004C101E" w:rsidP="0041715D">
      <w:pPr>
        <w:tabs>
          <w:tab w:val="left" w:pos="6120"/>
        </w:tabs>
        <w:rPr>
          <w:b/>
          <w:lang w:val="pt-BR"/>
        </w:rPr>
      </w:pPr>
      <w:r w:rsidRPr="0041715D">
        <w:rPr>
          <w:rFonts w:eastAsiaTheme="minorHAnsi"/>
          <w:color w:val="231F20"/>
        </w:rPr>
        <w:t>2</w:t>
      </w:r>
      <w:r w:rsidR="004B40E9" w:rsidRPr="0041715D">
        <w:rPr>
          <w:rFonts w:eastAsiaTheme="minorHAnsi"/>
          <w:color w:val="231F20"/>
        </w:rPr>
        <w:t>.</w:t>
      </w:r>
      <w:r w:rsidRPr="0041715D">
        <w:rPr>
          <w:rFonts w:eastAsiaTheme="minorHAnsi"/>
          <w:color w:val="231F20"/>
        </w:rPr>
        <w:t xml:space="preserve"> </w:t>
      </w:r>
      <w:proofErr w:type="spellStart"/>
      <w:r w:rsidRPr="0041715D">
        <w:rPr>
          <w:rFonts w:eastAsiaTheme="minorHAnsi"/>
          <w:color w:val="231F20"/>
        </w:rPr>
        <w:t>Colouris</w:t>
      </w:r>
      <w:proofErr w:type="spellEnd"/>
      <w:r w:rsidRPr="0041715D">
        <w:rPr>
          <w:rFonts w:eastAsiaTheme="minorHAnsi"/>
          <w:color w:val="231F20"/>
        </w:rPr>
        <w:t xml:space="preserve"> </w:t>
      </w:r>
      <w:proofErr w:type="gramStart"/>
      <w:r w:rsidRPr="0041715D">
        <w:rPr>
          <w:rFonts w:eastAsiaTheme="minorHAnsi"/>
          <w:color w:val="231F20"/>
        </w:rPr>
        <w:t>G..</w:t>
      </w:r>
      <w:proofErr w:type="gramEnd"/>
      <w:r w:rsidRPr="0041715D">
        <w:rPr>
          <w:rFonts w:eastAsiaTheme="minorHAnsi"/>
          <w:color w:val="231F20"/>
        </w:rPr>
        <w:t xml:space="preserve"> </w:t>
      </w:r>
      <w:proofErr w:type="spellStart"/>
      <w:r w:rsidRPr="0041715D">
        <w:rPr>
          <w:rFonts w:eastAsiaTheme="minorHAnsi"/>
          <w:color w:val="231F20"/>
        </w:rPr>
        <w:t>Dollimore</w:t>
      </w:r>
      <w:proofErr w:type="spellEnd"/>
      <w:r w:rsidRPr="0041715D">
        <w:rPr>
          <w:rFonts w:eastAsiaTheme="minorHAnsi"/>
          <w:color w:val="231F20"/>
        </w:rPr>
        <w:t xml:space="preserve"> Jean, </w:t>
      </w:r>
      <w:proofErr w:type="spellStart"/>
      <w:r w:rsidRPr="0041715D">
        <w:rPr>
          <w:rFonts w:eastAsiaTheme="minorHAnsi"/>
          <w:color w:val="231F20"/>
        </w:rPr>
        <w:t>Kindberg</w:t>
      </w:r>
      <w:proofErr w:type="spellEnd"/>
      <w:r w:rsidRPr="0041715D">
        <w:rPr>
          <w:rFonts w:eastAsiaTheme="minorHAnsi"/>
          <w:color w:val="231F20"/>
        </w:rPr>
        <w:t xml:space="preserve"> Tim, “Distributed Systems Concepts and Design”. </w:t>
      </w:r>
      <w:proofErr w:type="gramStart"/>
      <w:r w:rsidRPr="0041715D">
        <w:rPr>
          <w:rFonts w:eastAsiaTheme="minorHAnsi"/>
          <w:color w:val="231F20"/>
        </w:rPr>
        <w:t>3rd Edition Pearson education 2002.</w:t>
      </w:r>
      <w:proofErr w:type="gramEnd"/>
    </w:p>
    <w:p w:rsidR="004C101E" w:rsidRPr="0041715D" w:rsidRDefault="004C101E" w:rsidP="0041715D">
      <w:pPr>
        <w:autoSpaceDE w:val="0"/>
        <w:autoSpaceDN w:val="0"/>
        <w:adjustRightInd w:val="0"/>
        <w:ind w:left="720"/>
        <w:rPr>
          <w:rFonts w:eastAsiaTheme="minorHAnsi"/>
          <w:color w:val="231F20"/>
        </w:rPr>
      </w:pPr>
    </w:p>
    <w:p w:rsidR="004C101E" w:rsidRPr="0041715D" w:rsidRDefault="004C101E" w:rsidP="0041715D">
      <w:pPr>
        <w:autoSpaceDE w:val="0"/>
        <w:autoSpaceDN w:val="0"/>
        <w:adjustRightInd w:val="0"/>
        <w:ind w:left="720"/>
        <w:rPr>
          <w:rFonts w:eastAsiaTheme="minorHAnsi"/>
          <w:color w:val="231F20"/>
        </w:rPr>
      </w:pPr>
    </w:p>
    <w:p w:rsidR="007D2236" w:rsidRPr="0041715D" w:rsidRDefault="000907ED" w:rsidP="0041715D">
      <w:pPr>
        <w:tabs>
          <w:tab w:val="left" w:pos="6120"/>
        </w:tabs>
      </w:pPr>
      <w:r w:rsidRPr="0041715D">
        <w:rPr>
          <w:lang w:val="pt-BR"/>
        </w:rPr>
        <w:tab/>
      </w:r>
      <w:r w:rsidRPr="0041715D">
        <w:rPr>
          <w:lang w:val="pt-BR"/>
        </w:rPr>
        <w:tab/>
      </w:r>
      <w:r w:rsidRPr="0041715D">
        <w:rPr>
          <w:lang w:val="pt-BR"/>
        </w:rPr>
        <w:tab/>
      </w:r>
      <w:bookmarkStart w:id="0" w:name="_GoBack"/>
      <w:bookmarkEnd w:id="0"/>
    </w:p>
    <w:sectPr w:rsidR="007D2236" w:rsidRPr="0041715D" w:rsidSect="00423F8D">
      <w:headerReference w:type="default" r:id="rId7"/>
      <w:pgSz w:w="12240" w:h="15840"/>
      <w:pgMar w:top="1134" w:right="1183" w:bottom="45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A33" w:rsidRDefault="00F50A33">
      <w:r>
        <w:separator/>
      </w:r>
    </w:p>
  </w:endnote>
  <w:endnote w:type="continuationSeparator" w:id="0">
    <w:p w:rsidR="00F50A33" w:rsidRDefault="00F50A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A33" w:rsidRDefault="00F50A33">
      <w:r>
        <w:separator/>
      </w:r>
    </w:p>
  </w:footnote>
  <w:footnote w:type="continuationSeparator" w:id="0">
    <w:p w:rsidR="00F50A33" w:rsidRDefault="00F50A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1E0" w:rsidRPr="00FD404A" w:rsidRDefault="00D72AAE" w:rsidP="00FD404A">
    <w:pPr>
      <w:jc w:val="center"/>
      <w:rPr>
        <w:b/>
        <w:bCs/>
      </w:rPr>
    </w:pPr>
    <w:r w:rsidRPr="00D72AAE">
      <w:rPr>
        <w:b/>
        <w:sz w:val="28"/>
        <w:szCs w:val="28"/>
      </w:rPr>
      <w:t>Distributed Systems</w:t>
    </w:r>
    <w:r w:rsidR="005E4FE6">
      <w:rPr>
        <w:b/>
        <w:sz w:val="28"/>
        <w:szCs w:val="28"/>
      </w:rPr>
      <w:t xml:space="preserve"> </w:t>
    </w:r>
    <w:r w:rsidR="00FD404A">
      <w:rPr>
        <w:b/>
        <w:bCs/>
      </w:rPr>
      <w:t>Syllabus</w:t>
    </w:r>
  </w:p>
  <w:p w:rsidR="005A719C" w:rsidRPr="00CB71E0" w:rsidRDefault="00F50A33" w:rsidP="00CB71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A1EC4"/>
    <w:multiLevelType w:val="hybridMultilevel"/>
    <w:tmpl w:val="F0EE7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3077F6"/>
    <w:rsid w:val="0000442E"/>
    <w:rsid w:val="00024EF3"/>
    <w:rsid w:val="00036A40"/>
    <w:rsid w:val="000373AD"/>
    <w:rsid w:val="00042BE3"/>
    <w:rsid w:val="00043AFD"/>
    <w:rsid w:val="0004416D"/>
    <w:rsid w:val="000907ED"/>
    <w:rsid w:val="000A367F"/>
    <w:rsid w:val="000A54EF"/>
    <w:rsid w:val="000B33C7"/>
    <w:rsid w:val="000C53EB"/>
    <w:rsid w:val="000C5D6A"/>
    <w:rsid w:val="000C5E92"/>
    <w:rsid w:val="000C6FFA"/>
    <w:rsid w:val="001105C3"/>
    <w:rsid w:val="00135D9F"/>
    <w:rsid w:val="00144EA3"/>
    <w:rsid w:val="001476B4"/>
    <w:rsid w:val="00165454"/>
    <w:rsid w:val="001721DB"/>
    <w:rsid w:val="00193411"/>
    <w:rsid w:val="001976E8"/>
    <w:rsid w:val="001A632E"/>
    <w:rsid w:val="001B26C4"/>
    <w:rsid w:val="001B6CAA"/>
    <w:rsid w:val="001C0D7E"/>
    <w:rsid w:val="001D109E"/>
    <w:rsid w:val="001D15C8"/>
    <w:rsid w:val="001D31AE"/>
    <w:rsid w:val="001D37CA"/>
    <w:rsid w:val="001E2F36"/>
    <w:rsid w:val="001F077F"/>
    <w:rsid w:val="001F201F"/>
    <w:rsid w:val="001F3E98"/>
    <w:rsid w:val="001F7037"/>
    <w:rsid w:val="001F7E94"/>
    <w:rsid w:val="002171D2"/>
    <w:rsid w:val="00227F2D"/>
    <w:rsid w:val="00233414"/>
    <w:rsid w:val="00233A08"/>
    <w:rsid w:val="00234004"/>
    <w:rsid w:val="00241511"/>
    <w:rsid w:val="00241618"/>
    <w:rsid w:val="002507FE"/>
    <w:rsid w:val="0025748E"/>
    <w:rsid w:val="002636FD"/>
    <w:rsid w:val="0026586D"/>
    <w:rsid w:val="00266851"/>
    <w:rsid w:val="00284EC3"/>
    <w:rsid w:val="00287B41"/>
    <w:rsid w:val="002920D1"/>
    <w:rsid w:val="00292A72"/>
    <w:rsid w:val="00295474"/>
    <w:rsid w:val="002A486F"/>
    <w:rsid w:val="002B34CF"/>
    <w:rsid w:val="002B5428"/>
    <w:rsid w:val="002C7783"/>
    <w:rsid w:val="002D0083"/>
    <w:rsid w:val="003009F5"/>
    <w:rsid w:val="00303EC4"/>
    <w:rsid w:val="003048A8"/>
    <w:rsid w:val="003077F6"/>
    <w:rsid w:val="0031052E"/>
    <w:rsid w:val="00316A34"/>
    <w:rsid w:val="00327CF2"/>
    <w:rsid w:val="003314B4"/>
    <w:rsid w:val="00335735"/>
    <w:rsid w:val="00344DFF"/>
    <w:rsid w:val="00346437"/>
    <w:rsid w:val="00350C86"/>
    <w:rsid w:val="00352495"/>
    <w:rsid w:val="00357DD8"/>
    <w:rsid w:val="00360BCA"/>
    <w:rsid w:val="00361D0E"/>
    <w:rsid w:val="003679CF"/>
    <w:rsid w:val="003731D4"/>
    <w:rsid w:val="00375074"/>
    <w:rsid w:val="003912FF"/>
    <w:rsid w:val="003969C4"/>
    <w:rsid w:val="003A185D"/>
    <w:rsid w:val="003C6C5F"/>
    <w:rsid w:val="003D0F93"/>
    <w:rsid w:val="003D3346"/>
    <w:rsid w:val="003D384F"/>
    <w:rsid w:val="003E7CEC"/>
    <w:rsid w:val="004107B7"/>
    <w:rsid w:val="00410C20"/>
    <w:rsid w:val="0041715D"/>
    <w:rsid w:val="00423F8D"/>
    <w:rsid w:val="00424A5C"/>
    <w:rsid w:val="00424B80"/>
    <w:rsid w:val="004373AF"/>
    <w:rsid w:val="0044218D"/>
    <w:rsid w:val="00443997"/>
    <w:rsid w:val="00450652"/>
    <w:rsid w:val="00471894"/>
    <w:rsid w:val="00476653"/>
    <w:rsid w:val="004811B9"/>
    <w:rsid w:val="00495671"/>
    <w:rsid w:val="004A0230"/>
    <w:rsid w:val="004B40E9"/>
    <w:rsid w:val="004B5970"/>
    <w:rsid w:val="004C101E"/>
    <w:rsid w:val="004C14E1"/>
    <w:rsid w:val="004D4AAF"/>
    <w:rsid w:val="004E5568"/>
    <w:rsid w:val="004F6C81"/>
    <w:rsid w:val="00501F11"/>
    <w:rsid w:val="005202DB"/>
    <w:rsid w:val="00527A3A"/>
    <w:rsid w:val="00530F6C"/>
    <w:rsid w:val="00532070"/>
    <w:rsid w:val="00534936"/>
    <w:rsid w:val="00557E7C"/>
    <w:rsid w:val="0057633B"/>
    <w:rsid w:val="00590C89"/>
    <w:rsid w:val="00597C78"/>
    <w:rsid w:val="005A3E2C"/>
    <w:rsid w:val="005C1693"/>
    <w:rsid w:val="005D05ED"/>
    <w:rsid w:val="005D1F58"/>
    <w:rsid w:val="005D2AC4"/>
    <w:rsid w:val="005D4DDC"/>
    <w:rsid w:val="005D55B7"/>
    <w:rsid w:val="005E4FE6"/>
    <w:rsid w:val="005E5358"/>
    <w:rsid w:val="0061153B"/>
    <w:rsid w:val="00615B3A"/>
    <w:rsid w:val="00620930"/>
    <w:rsid w:val="006234EA"/>
    <w:rsid w:val="00632297"/>
    <w:rsid w:val="006405EC"/>
    <w:rsid w:val="006436AA"/>
    <w:rsid w:val="00645D99"/>
    <w:rsid w:val="00651678"/>
    <w:rsid w:val="00651E09"/>
    <w:rsid w:val="006569C3"/>
    <w:rsid w:val="00672947"/>
    <w:rsid w:val="006753F8"/>
    <w:rsid w:val="00675836"/>
    <w:rsid w:val="00675932"/>
    <w:rsid w:val="0068222D"/>
    <w:rsid w:val="00682C17"/>
    <w:rsid w:val="00685481"/>
    <w:rsid w:val="00690513"/>
    <w:rsid w:val="006A7538"/>
    <w:rsid w:val="006B7201"/>
    <w:rsid w:val="006F5B64"/>
    <w:rsid w:val="006F7C61"/>
    <w:rsid w:val="007046D4"/>
    <w:rsid w:val="00710352"/>
    <w:rsid w:val="00711714"/>
    <w:rsid w:val="00720F78"/>
    <w:rsid w:val="0073390F"/>
    <w:rsid w:val="007339D0"/>
    <w:rsid w:val="007437C3"/>
    <w:rsid w:val="00754B19"/>
    <w:rsid w:val="00763792"/>
    <w:rsid w:val="00763842"/>
    <w:rsid w:val="00766027"/>
    <w:rsid w:val="00767DCB"/>
    <w:rsid w:val="0077035F"/>
    <w:rsid w:val="007708FE"/>
    <w:rsid w:val="00772F6C"/>
    <w:rsid w:val="00777B22"/>
    <w:rsid w:val="00785F40"/>
    <w:rsid w:val="007B1DF8"/>
    <w:rsid w:val="007B328B"/>
    <w:rsid w:val="007B4FED"/>
    <w:rsid w:val="007C1400"/>
    <w:rsid w:val="007D2236"/>
    <w:rsid w:val="007D33A9"/>
    <w:rsid w:val="007D5BD9"/>
    <w:rsid w:val="007F1C85"/>
    <w:rsid w:val="00802231"/>
    <w:rsid w:val="00846728"/>
    <w:rsid w:val="00846E68"/>
    <w:rsid w:val="0085060C"/>
    <w:rsid w:val="008601C3"/>
    <w:rsid w:val="00877EDD"/>
    <w:rsid w:val="00895E3E"/>
    <w:rsid w:val="008B43A0"/>
    <w:rsid w:val="008D1E1E"/>
    <w:rsid w:val="008E17E7"/>
    <w:rsid w:val="008E461F"/>
    <w:rsid w:val="008E5181"/>
    <w:rsid w:val="008F18F3"/>
    <w:rsid w:val="00901704"/>
    <w:rsid w:val="00901971"/>
    <w:rsid w:val="00914EAD"/>
    <w:rsid w:val="00926924"/>
    <w:rsid w:val="0092706C"/>
    <w:rsid w:val="00933E40"/>
    <w:rsid w:val="0095573B"/>
    <w:rsid w:val="00956E1A"/>
    <w:rsid w:val="00964290"/>
    <w:rsid w:val="00972A7F"/>
    <w:rsid w:val="00977735"/>
    <w:rsid w:val="00986FEA"/>
    <w:rsid w:val="009C3775"/>
    <w:rsid w:val="009C6207"/>
    <w:rsid w:val="009C7FEE"/>
    <w:rsid w:val="009D1893"/>
    <w:rsid w:val="009D7AC9"/>
    <w:rsid w:val="009E3F24"/>
    <w:rsid w:val="009E530B"/>
    <w:rsid w:val="009F2505"/>
    <w:rsid w:val="009F65D7"/>
    <w:rsid w:val="00A046A0"/>
    <w:rsid w:val="00A0506C"/>
    <w:rsid w:val="00A053D1"/>
    <w:rsid w:val="00A23334"/>
    <w:rsid w:val="00A247CA"/>
    <w:rsid w:val="00A337B3"/>
    <w:rsid w:val="00A4072F"/>
    <w:rsid w:val="00A50B27"/>
    <w:rsid w:val="00A60D9D"/>
    <w:rsid w:val="00A63917"/>
    <w:rsid w:val="00A67F5E"/>
    <w:rsid w:val="00A758B6"/>
    <w:rsid w:val="00A86C40"/>
    <w:rsid w:val="00A974BD"/>
    <w:rsid w:val="00AA34B3"/>
    <w:rsid w:val="00AA4643"/>
    <w:rsid w:val="00AB7A67"/>
    <w:rsid w:val="00AB7C21"/>
    <w:rsid w:val="00AC109F"/>
    <w:rsid w:val="00AE0EFA"/>
    <w:rsid w:val="00AE20A9"/>
    <w:rsid w:val="00AE5632"/>
    <w:rsid w:val="00AF236D"/>
    <w:rsid w:val="00AF2B52"/>
    <w:rsid w:val="00AF4BC8"/>
    <w:rsid w:val="00B01B69"/>
    <w:rsid w:val="00B06A66"/>
    <w:rsid w:val="00B20C6C"/>
    <w:rsid w:val="00B26E97"/>
    <w:rsid w:val="00B5753F"/>
    <w:rsid w:val="00B71AAC"/>
    <w:rsid w:val="00B907AD"/>
    <w:rsid w:val="00B9248D"/>
    <w:rsid w:val="00B952F2"/>
    <w:rsid w:val="00BB3988"/>
    <w:rsid w:val="00BB3EEE"/>
    <w:rsid w:val="00BB6203"/>
    <w:rsid w:val="00BC2F0B"/>
    <w:rsid w:val="00BC43F2"/>
    <w:rsid w:val="00BF72D4"/>
    <w:rsid w:val="00C0787E"/>
    <w:rsid w:val="00C17149"/>
    <w:rsid w:val="00C21CC2"/>
    <w:rsid w:val="00C2691A"/>
    <w:rsid w:val="00C402E6"/>
    <w:rsid w:val="00C4443B"/>
    <w:rsid w:val="00C655F6"/>
    <w:rsid w:val="00C738DB"/>
    <w:rsid w:val="00C83A0D"/>
    <w:rsid w:val="00C94A38"/>
    <w:rsid w:val="00CA4A3C"/>
    <w:rsid w:val="00CA7CC8"/>
    <w:rsid w:val="00CB03B5"/>
    <w:rsid w:val="00CB71D4"/>
    <w:rsid w:val="00CB71E0"/>
    <w:rsid w:val="00CC016C"/>
    <w:rsid w:val="00CD1B1C"/>
    <w:rsid w:val="00CE3566"/>
    <w:rsid w:val="00D10036"/>
    <w:rsid w:val="00D1251A"/>
    <w:rsid w:val="00D16EA7"/>
    <w:rsid w:val="00D21931"/>
    <w:rsid w:val="00D309EF"/>
    <w:rsid w:val="00D33D1C"/>
    <w:rsid w:val="00D52796"/>
    <w:rsid w:val="00D555F3"/>
    <w:rsid w:val="00D55A1B"/>
    <w:rsid w:val="00D71A36"/>
    <w:rsid w:val="00D72AAE"/>
    <w:rsid w:val="00D73330"/>
    <w:rsid w:val="00D931FC"/>
    <w:rsid w:val="00D94D4F"/>
    <w:rsid w:val="00DA169E"/>
    <w:rsid w:val="00DA4530"/>
    <w:rsid w:val="00DA7FDD"/>
    <w:rsid w:val="00DB0C2B"/>
    <w:rsid w:val="00DC30A0"/>
    <w:rsid w:val="00DC7AEE"/>
    <w:rsid w:val="00DE1152"/>
    <w:rsid w:val="00DF0B3E"/>
    <w:rsid w:val="00E02A94"/>
    <w:rsid w:val="00E148AA"/>
    <w:rsid w:val="00E21F07"/>
    <w:rsid w:val="00E2648A"/>
    <w:rsid w:val="00E26531"/>
    <w:rsid w:val="00E31A50"/>
    <w:rsid w:val="00E31EA5"/>
    <w:rsid w:val="00E34784"/>
    <w:rsid w:val="00E372B5"/>
    <w:rsid w:val="00E4154C"/>
    <w:rsid w:val="00E42BD0"/>
    <w:rsid w:val="00E46792"/>
    <w:rsid w:val="00E53C55"/>
    <w:rsid w:val="00E60C50"/>
    <w:rsid w:val="00E60D58"/>
    <w:rsid w:val="00E73658"/>
    <w:rsid w:val="00E81AE6"/>
    <w:rsid w:val="00E9190D"/>
    <w:rsid w:val="00EA7C5C"/>
    <w:rsid w:val="00EC573B"/>
    <w:rsid w:val="00ED506C"/>
    <w:rsid w:val="00ED60B4"/>
    <w:rsid w:val="00EE0050"/>
    <w:rsid w:val="00EF49A5"/>
    <w:rsid w:val="00F0302D"/>
    <w:rsid w:val="00F26856"/>
    <w:rsid w:val="00F3756F"/>
    <w:rsid w:val="00F43DF0"/>
    <w:rsid w:val="00F50A33"/>
    <w:rsid w:val="00F50F33"/>
    <w:rsid w:val="00F5683D"/>
    <w:rsid w:val="00F6244E"/>
    <w:rsid w:val="00F65DD4"/>
    <w:rsid w:val="00F663BB"/>
    <w:rsid w:val="00F724EF"/>
    <w:rsid w:val="00F759EA"/>
    <w:rsid w:val="00F75A78"/>
    <w:rsid w:val="00F7797B"/>
    <w:rsid w:val="00F848C6"/>
    <w:rsid w:val="00FA2D86"/>
    <w:rsid w:val="00FB2299"/>
    <w:rsid w:val="00FB25F0"/>
    <w:rsid w:val="00FB2B59"/>
    <w:rsid w:val="00FB47BF"/>
    <w:rsid w:val="00FC46E2"/>
    <w:rsid w:val="00FD404A"/>
    <w:rsid w:val="00FE664A"/>
    <w:rsid w:val="00FF7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077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77F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44D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4DF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423F8D"/>
    <w:pPr>
      <w:ind w:left="720"/>
      <w:contextualSpacing/>
    </w:pPr>
  </w:style>
  <w:style w:type="paragraph" w:styleId="NoSpacing">
    <w:name w:val="No Spacing"/>
    <w:uiPriority w:val="1"/>
    <w:qFormat/>
    <w:rsid w:val="00D33D1C"/>
    <w:pPr>
      <w:spacing w:after="0" w:line="240" w:lineRule="auto"/>
    </w:pPr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ifteqar</dc:creator>
  <cp:lastModifiedBy>Admin</cp:lastModifiedBy>
  <cp:revision>59</cp:revision>
  <dcterms:created xsi:type="dcterms:W3CDTF">2015-09-02T12:23:00Z</dcterms:created>
  <dcterms:modified xsi:type="dcterms:W3CDTF">2019-08-30T05:48:00Z</dcterms:modified>
</cp:coreProperties>
</file>